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CF295" w14:textId="3CE05816" w:rsidR="00437338" w:rsidRDefault="00437338" w:rsidP="00437338">
      <w:pPr>
        <w:pStyle w:val="Titel"/>
        <w:pBdr>
          <w:bottom w:val="single" w:sz="4" w:space="1" w:color="auto"/>
        </w:pBdr>
      </w:pPr>
      <w:r>
        <w:t>Übung: Finde deine Stärken</w:t>
      </w:r>
    </w:p>
    <w:p w14:paraId="05A00F00" w14:textId="77777777" w:rsidR="00437338" w:rsidRDefault="00437338">
      <w:pPr>
        <w:rPr>
          <w:rFonts w:asciiTheme="minorHAnsi" w:hAnsiTheme="minorHAnsi" w:cstheme="minorHAnsi"/>
          <w:sz w:val="32"/>
          <w:szCs w:val="32"/>
        </w:rPr>
      </w:pPr>
    </w:p>
    <w:p w14:paraId="3351AAAE" w14:textId="2CCF1F49" w:rsidR="00437338" w:rsidRDefault="00FF1EB2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Es geht darum, die eigenen Charakterstärken und die anderer Personen herauszufinden</w:t>
      </w:r>
      <w:r w:rsidR="00D965E1" w:rsidRPr="00D965E1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 xml:space="preserve"> Entwickle einen Blick für deine Stärken. Benenne die Stärken von anderen, um sie zu unterstützen.</w:t>
      </w:r>
    </w:p>
    <w:p w14:paraId="20F00DA9" w14:textId="3448D394" w:rsidR="00FF1EB2" w:rsidRDefault="00FF1EB2">
      <w:pPr>
        <w:rPr>
          <w:rFonts w:asciiTheme="minorHAnsi" w:hAnsiTheme="minorHAnsi" w:cstheme="minorHAnsi"/>
          <w:sz w:val="32"/>
          <w:szCs w:val="32"/>
        </w:rPr>
      </w:pPr>
    </w:p>
    <w:p w14:paraId="68E99DAB" w14:textId="6CA7D080" w:rsidR="00FF1EB2" w:rsidRDefault="00FF1EB2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Trage in die linke Spalte Dinge/Tätigkeiten ein, die dir Freude bereiten, in denen du im Flow bist, dein Potential entfalten kannst (z.B. Brettspiele spielen oder Musik machen).</w:t>
      </w:r>
    </w:p>
    <w:p w14:paraId="4490EFD7" w14:textId="77777777" w:rsidR="00FF1EB2" w:rsidRDefault="00FF1EB2">
      <w:pPr>
        <w:rPr>
          <w:rFonts w:asciiTheme="minorHAnsi" w:hAnsiTheme="minorHAnsi" w:cstheme="minorHAnsi"/>
          <w:sz w:val="32"/>
          <w:szCs w:val="32"/>
        </w:rPr>
      </w:pPr>
    </w:p>
    <w:p w14:paraId="7CF6ABBF" w14:textId="74D83090" w:rsidR="00FF1EB2" w:rsidRDefault="00FF1EB2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In die rechte Spalte kommen dann Stärken, die sich durch diese Tätigkeiten zeigen. Wenn du </w:t>
      </w:r>
      <w:r>
        <w:rPr>
          <w:rFonts w:asciiTheme="minorHAnsi" w:hAnsiTheme="minorHAnsi" w:cstheme="minorHAnsi"/>
          <w:sz w:val="32"/>
          <w:szCs w:val="32"/>
        </w:rPr>
        <w:t>Anregung für Charakterstärken</w:t>
      </w:r>
      <w:r>
        <w:rPr>
          <w:rFonts w:asciiTheme="minorHAnsi" w:hAnsiTheme="minorHAnsi" w:cstheme="minorHAnsi"/>
          <w:sz w:val="32"/>
          <w:szCs w:val="32"/>
        </w:rPr>
        <w:t xml:space="preserve"> möchtest</w:t>
      </w:r>
      <w:r>
        <w:rPr>
          <w:rFonts w:asciiTheme="minorHAnsi" w:hAnsiTheme="minorHAnsi" w:cstheme="minorHAnsi"/>
          <w:sz w:val="32"/>
          <w:szCs w:val="32"/>
        </w:rPr>
        <w:t xml:space="preserve">: </w:t>
      </w:r>
      <w:hyperlink r:id="rId4" w:history="1">
        <w:r w:rsidRPr="00D27FB5">
          <w:rPr>
            <w:rStyle w:val="Hyperlink"/>
            <w:rFonts w:asciiTheme="minorHAnsi" w:hAnsiTheme="minorHAnsi" w:cstheme="minorHAnsi"/>
            <w:sz w:val="32"/>
            <w:szCs w:val="32"/>
          </w:rPr>
          <w:t>www.charakterstaerken.org</w:t>
        </w:r>
      </w:hyperlink>
      <w:bookmarkStart w:id="0" w:name="_GoBack"/>
      <w:bookmarkEnd w:id="0"/>
    </w:p>
    <w:p w14:paraId="124B42A6" w14:textId="77777777" w:rsidR="00FF1EB2" w:rsidRDefault="00FF1EB2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Tabellenraster"/>
        <w:tblW w:w="9070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D965E1" w:rsidRPr="00437338" w14:paraId="1680A9C5" w14:textId="77777777" w:rsidTr="00FF1EB2">
        <w:trPr>
          <w:trHeight w:val="1261"/>
        </w:trPr>
        <w:tc>
          <w:tcPr>
            <w:tcW w:w="4535" w:type="dxa"/>
            <w:shd w:val="clear" w:color="auto" w:fill="E2EFD9" w:themeFill="accent6" w:themeFillTint="33"/>
            <w:vAlign w:val="center"/>
          </w:tcPr>
          <w:p w14:paraId="45F7E6E7" w14:textId="77777777" w:rsidR="00D965E1" w:rsidRPr="00437338" w:rsidRDefault="00D965E1" w:rsidP="00FF1EB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338">
              <w:rPr>
                <w:rFonts w:asciiTheme="minorHAnsi" w:eastAsia="Batang" w:hAnsiTheme="minorHAnsi" w:cstheme="minorHAnsi"/>
                <w:sz w:val="32"/>
                <w:szCs w:val="32"/>
              </w:rPr>
              <w:t>Was machst du gerne?</w:t>
            </w:r>
          </w:p>
        </w:tc>
        <w:tc>
          <w:tcPr>
            <w:tcW w:w="4535" w:type="dxa"/>
            <w:shd w:val="clear" w:color="auto" w:fill="E2EFD9" w:themeFill="accent6" w:themeFillTint="33"/>
            <w:vAlign w:val="center"/>
          </w:tcPr>
          <w:p w14:paraId="52620C5A" w14:textId="77777777" w:rsidR="00D965E1" w:rsidRPr="00437338" w:rsidRDefault="00D965E1" w:rsidP="00FF1EB2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437338">
              <w:rPr>
                <w:rFonts w:asciiTheme="minorHAnsi" w:eastAsia="Batang" w:hAnsiTheme="minorHAnsi" w:cstheme="minorHAnsi"/>
                <w:sz w:val="32"/>
                <w:szCs w:val="32"/>
              </w:rPr>
              <w:t>Welche Stärken zeigst du dabei?</w:t>
            </w:r>
          </w:p>
        </w:tc>
      </w:tr>
      <w:tr w:rsidR="00D965E1" w:rsidRPr="00437338" w14:paraId="553A7EF4" w14:textId="77777777" w:rsidTr="00FF1EB2">
        <w:tc>
          <w:tcPr>
            <w:tcW w:w="4535" w:type="dxa"/>
          </w:tcPr>
          <w:p w14:paraId="60FDB292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7FB87A3B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336188D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2D58C173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10225A7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A6B5F72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43961D8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386B759C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D8BA8DB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35" w:type="dxa"/>
          </w:tcPr>
          <w:p w14:paraId="41D9A277" w14:textId="77777777" w:rsidR="00D965E1" w:rsidRPr="00437338" w:rsidRDefault="00D965E1" w:rsidP="00FF1EB2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5BC070FA" w14:textId="00BB162B" w:rsidR="00437338" w:rsidRDefault="00437338">
      <w:pPr>
        <w:rPr>
          <w:rFonts w:asciiTheme="minorHAnsi" w:hAnsiTheme="minorHAnsi" w:cstheme="minorHAnsi"/>
          <w:sz w:val="32"/>
          <w:szCs w:val="32"/>
        </w:rPr>
      </w:pPr>
    </w:p>
    <w:p w14:paraId="244E1FF4" w14:textId="4F96B9E9" w:rsidR="00437338" w:rsidRDefault="00437338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Bei Fragen zur Übung wenden Sie sich gerne an </w:t>
      </w:r>
      <w:r>
        <w:rPr>
          <w:rFonts w:asciiTheme="minorHAnsi" w:hAnsiTheme="minorHAnsi" w:cstheme="minorHAnsi"/>
          <w:sz w:val="32"/>
          <w:szCs w:val="32"/>
        </w:rPr>
        <w:br/>
        <w:t xml:space="preserve">Ben Hofer - </w:t>
      </w:r>
      <w:hyperlink r:id="rId5" w:history="1">
        <w:r w:rsidRPr="00CA7ECA">
          <w:rPr>
            <w:rStyle w:val="Hyperlink"/>
            <w:rFonts w:asciiTheme="minorHAnsi" w:hAnsiTheme="minorHAnsi" w:cstheme="minorHAnsi"/>
            <w:sz w:val="32"/>
            <w:szCs w:val="32"/>
          </w:rPr>
          <w:t>https://www.facebook.com/ben.hofer.9</w:t>
        </w:r>
      </w:hyperlink>
    </w:p>
    <w:p w14:paraId="4A049B9C" w14:textId="77777777" w:rsidR="00A1327F" w:rsidRPr="00437338" w:rsidRDefault="00A1327F">
      <w:pPr>
        <w:rPr>
          <w:rFonts w:asciiTheme="minorHAnsi" w:hAnsiTheme="minorHAnsi" w:cstheme="minorHAnsi"/>
          <w:sz w:val="32"/>
          <w:szCs w:val="32"/>
        </w:rPr>
      </w:pPr>
    </w:p>
    <w:sectPr w:rsidR="00A1327F" w:rsidRPr="004373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38"/>
    <w:rsid w:val="002D629C"/>
    <w:rsid w:val="00430602"/>
    <w:rsid w:val="00437338"/>
    <w:rsid w:val="00A1327F"/>
    <w:rsid w:val="00D965E1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B806"/>
  <w15:chartTrackingRefBased/>
  <w15:docId w15:val="{86E4EAC5-6812-4EAC-812B-58A59652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3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4373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3733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styleId="Hyperlink">
    <w:name w:val="Hyperlink"/>
    <w:basedOn w:val="Absatz-Standardschriftart"/>
    <w:uiPriority w:val="99"/>
    <w:unhideWhenUsed/>
    <w:rsid w:val="004373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ben.hofer.9" TargetMode="External"/><Relationship Id="rId4" Type="http://schemas.openxmlformats.org/officeDocument/2006/relationships/hyperlink" Target="http://www.charakterstaerke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Dallwitz-Wegner</dc:creator>
  <cp:keywords/>
  <dc:description/>
  <cp:lastModifiedBy>Dominik Dallwitz-Wegner</cp:lastModifiedBy>
  <cp:revision>5</cp:revision>
  <dcterms:created xsi:type="dcterms:W3CDTF">2020-04-01T13:32:00Z</dcterms:created>
  <dcterms:modified xsi:type="dcterms:W3CDTF">2020-04-01T14:12:00Z</dcterms:modified>
</cp:coreProperties>
</file>